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ปีหนึ่ง ๆ เป็นจํานวนพัน ไร่ประพัฒน์จึงเป็นที่สนใจของคนทุกประเภทเป็นจํานวนมาก พากันมาเยี่ยมชมตลอดเวลา จากผลงานดังกล่าว นาประพัฒน์ สิทธิสังข์ จึงได้รับเลือกเป็นเกษตรกรตัวอย่างของจังหวัดเชียงใหม่ ได้รับคัดเลือกเป็นนักวิจัยดีเด่นของสมาคมวิทยาศาสตร์ การเกษตรแห่งประเทศไทย และเป็นศิษย์เก่าดีเด่นของสมาคมศิษย์เก่า มหาวิทยาลัยเกษตรศาสตรบางเขน และในขณะนี้เป็นที่ปรึกษาของรัฐมนตรีว่าการกระทรวงวิทยาศาสตร์เทคโนโลยีและการพลังงาน และได้รับแต่งตั้งให้เป็นคณะกรรมการวิจัย สาขาเกษตรศาสตร์และชีววิทยา สภาวิจัยแห่งชาติ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นับว่า นายประพัฒน์ สิทธิสังข์ เป็นผู้มีเกียรติประวัติและคุณสมบัติเหมาะสมยิ่ง สมควรได้รับพระราชทานปริญญาดุษฎีบัณฑิตกิตติมศักดิ์ สาขาวิชาพืชศาสตร์ ของสถาบันเทคโนโลยีการเกษตรแม่โจ้ เพื่อเป็นเกียรติสืบไป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